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2AD" w:rsidP="00C162FE">
      <w:pPr>
        <w:rPr>
          <w:rFonts w:hint="eastAsia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附：</w:t>
      </w:r>
      <w:r w:rsidR="00C162FE">
        <w:rPr>
          <w:rFonts w:ascii="微软雅黑" w:eastAsia="微软雅黑" w:hAnsi="微软雅黑" w:hint="eastAsia"/>
          <w:color w:val="000000"/>
          <w:sz w:val="28"/>
          <w:szCs w:val="28"/>
        </w:rPr>
        <w:t xml:space="preserve">                       </w:t>
      </w:r>
      <w:r w:rsidR="00C162FE" w:rsidRPr="00C162FE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 </w:t>
      </w:r>
      <w:r w:rsidRPr="00C162FE">
        <w:rPr>
          <w:rFonts w:ascii="微软雅黑" w:eastAsia="微软雅黑" w:hAnsi="微软雅黑" w:hint="eastAsia"/>
          <w:b/>
          <w:color w:val="000000"/>
          <w:sz w:val="28"/>
          <w:szCs w:val="28"/>
        </w:rPr>
        <w:t>忠县2017年四季度公开招聘卫生专业技术人员拟聘用公示名册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817"/>
        <w:gridCol w:w="557"/>
        <w:gridCol w:w="1041"/>
        <w:gridCol w:w="716"/>
        <w:gridCol w:w="1178"/>
        <w:gridCol w:w="3076"/>
        <w:gridCol w:w="832"/>
        <w:gridCol w:w="1957"/>
        <w:gridCol w:w="630"/>
        <w:gridCol w:w="1192"/>
        <w:gridCol w:w="787"/>
      </w:tblGrid>
      <w:tr w:rsidR="008922AD" w:rsidRPr="008922AD" w:rsidTr="008922AD">
        <w:trPr>
          <w:trHeight w:val="58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毕业院校及时间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拟聘单位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职称或执业资格证书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成绩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蒲东源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1985.11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2013.01重庆医科大学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官坝中心卫生院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执业助理医师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61.5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刘晓丽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1987.10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2009.07重庆医科大学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官坝中心卫生院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67.48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吴健华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2018.07平顶山工业职业技术学院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忠县新立中心卫生院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67.52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梁陈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2014.07重庆三峡医药高等专科学校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忠县石宝中心卫生院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65.06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谢天娜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1997.04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忠县新立中心卫生院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60.42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李巧巧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2014.06岳阳职业技术学院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忠县石宝中心卫生院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姚玲玲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2017.07山东现代学院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忠县永丰镇卫生院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59.76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苟琰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2017.06重庆医药高等专科学校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忠县白石镇巴营卫生院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58.82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罗小楠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2017.06苏州卫生职业技术学院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忠县花桥镇卫生院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58.52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李小洁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2015.06重庆文理学院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忠县新立中心卫生院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75.8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田策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1988.10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2010.12重庆电子工程职业学院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忠县汝溪中心卫生院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74.74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邓小寒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1987.12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2008.06重庆电子工程职业学院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忠县马灌中心卫生院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71.32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胡寒冰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1989.08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2013.07西南大学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忠县石黄中心卫生院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70.76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戴颖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1997.08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2018.07安顺职业技术学院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忠县白公街道社区卫生服务中心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66.34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陈彬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2015.06重阳职业技术学院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忠县白公街道社区卫生服务中心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63.96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向海蓉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忠县忠州街道社区卫生服务中心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63.58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周春燚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2016.06山东协和学院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忠县拔山中心卫生院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62.32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陶佩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忠县拔山中心卫生院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61.7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2015.07重庆三峡医药高等专科学校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忠县新立中心卫生院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60.62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彭孝玮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2015.07重庆三峡医药高等专科学校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忠县永丰镇卫生院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60.14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肖峰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2017.07安徽医科大学临床医学院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忠县马灌中心卫生院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59.3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黄义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2017.07石家庄医学高等专科学校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忠县新立中心卫生院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59.26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向桂辛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忠县马灌中心卫生院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59.12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卢明玉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忠县乌杨街道曹家卫生院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58.68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潘刘洋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2018.06铜仁职业技术学院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忠县花桥镇卫生院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冉梦楠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忠县石黄镇卫生院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58.38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向世森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忠县汝溪中心卫生院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58.32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喻淑扬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忠县汝溪中心卫生院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58.1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袁朝辉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2017.06岳阳职业技术学院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忠县金鸡镇卫生院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58.04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陈珏西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忠县白石镇两河卫生院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57.74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刘海虹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忠县拔山镇庙垭卫生院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57.64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刘桂玲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2015.07重庆三峡医药高等专科学校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忠县马灌镇黄钦卫生院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57.48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2016.06石家庄医学高等专科学校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忠县马灌镇黄钦卫生院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57.12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龚萍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忠县石子乡卫生院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57.1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邓菊花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2016.06重庆三峡医药高等专科学校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忠县马灌中心卫生院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61.78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李清芬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忠县永丰镇卫生院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60.64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胡鑫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医学影像技</w:t>
            </w: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2017.06铜仁职业技术学院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影像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忠县野鹤镇卫生院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58.5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王雪琴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2018.06重庆医药高等专科学校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影像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忠县花桥镇卫生院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55.62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李艳娇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2017.07重庆医药高等专科学校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忠县忠州街道社区卫生服务中心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秦伟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2017.07西安海棠职业学院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忠县新立中心卫生院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64.3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2018.07重庆三峡医药高等专科学校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忠县石子乡卫生院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61.06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谭建华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2015.07重庆医科大学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卫生管理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忠县妇幼计划生育服务中心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77.92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李秋雨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2016.07云南师范大学商学院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忠县医院管理中心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会计初级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80.86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陈靖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2016.07重庆三峡学院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忠县医院管理中心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76.5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2018.7重庆医科大学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65.36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鲁文静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2018.7重庆医科大学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72.24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姜红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2018.7重庆医科大学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2018.07遵义医学院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75.12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向菅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1991.03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2018.07西北民族大学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65.68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2018.7重庆医科大学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63.24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马晓娟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2018.07长治医学院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70.32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彭小琼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1989.01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2012.07川北医学院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61.36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</w:t>
            </w: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2018.06宜春学院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69.92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秦磊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2018.07川北医学院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68.76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刘丽娟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2016.07海南医学院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64.92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陈丽娜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2018.07安徽医科大学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眼耳鼻喉科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70.48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钟传军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2018.07西南医科大学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54.52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徐建萍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68.76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成斯月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无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56.52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黎任杰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1991.05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2014.07山东万杰医学院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忠县妇幼保健计划生育服务中心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61.72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雷真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2017.07川北医学院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忠县妇幼保健计划生育服务中心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62.16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庹进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2017.06贵阳中医学院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忠县中医医院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无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52.32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刘芬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2018.7重庆医科大学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66.6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张宝华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1991.06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2018.06重庆医科大学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922AD" w:rsidRPr="008922AD" w:rsidTr="008922AD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张春艳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1989.01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中西医临床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2015.06成都中医药大学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忠县人民医院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2AD" w:rsidRPr="008922AD" w:rsidRDefault="008922AD" w:rsidP="008922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8922A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8922AD" w:rsidRDefault="008922AD"/>
    <w:sectPr w:rsidR="008922AD" w:rsidSect="008922AD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07" w:rsidRDefault="00644107" w:rsidP="008922AD">
      <w:r>
        <w:separator/>
      </w:r>
    </w:p>
  </w:endnote>
  <w:endnote w:type="continuationSeparator" w:id="1">
    <w:p w:rsidR="00644107" w:rsidRDefault="00644107" w:rsidP="0089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07" w:rsidRDefault="00644107" w:rsidP="008922AD">
      <w:r>
        <w:separator/>
      </w:r>
    </w:p>
  </w:footnote>
  <w:footnote w:type="continuationSeparator" w:id="1">
    <w:p w:rsidR="00644107" w:rsidRDefault="00644107" w:rsidP="00892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D"/>
    <w:rsid w:val="00644107"/>
    <w:rsid w:val="008922AD"/>
    <w:rsid w:val="00C1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3</cp:revision>
  <dcterms:created xsi:type="dcterms:W3CDTF">2018-09-13T10:08:00Z</dcterms:created>
  <dcterms:modified xsi:type="dcterms:W3CDTF">2018-09-13T10:09:00Z</dcterms:modified>
</cp:coreProperties>
</file>